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5C6" w:rsidRPr="0045043A" w:rsidRDefault="003A55C6" w:rsidP="003A55C6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3A55C6" w:rsidRDefault="003A55C6" w:rsidP="003A55C6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3A55C6" w:rsidRDefault="003A55C6" w:rsidP="003A55C6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3C504C" w:rsidRDefault="003C504C" w:rsidP="003A55C6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6266"/>
      </w:tblGrid>
      <w:tr w:rsidR="003C504C" w:rsidRPr="008E34E3" w:rsidTr="0004102F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C504C" w:rsidRPr="008E34E3" w:rsidRDefault="003C504C" w:rsidP="000410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4C" w:rsidRPr="008E34E3" w:rsidRDefault="003C504C" w:rsidP="000410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8E34E3">
              <w:rPr>
                <w:rFonts w:ascii="Calibri" w:hAnsi="Calibri" w:cs="Calibri"/>
                <w:b/>
                <w:sz w:val="20"/>
                <w:szCs w:val="20"/>
              </w:rPr>
              <w:t>Košický samosprávny kraj</w:t>
            </w:r>
            <w:r w:rsidRPr="008E34E3"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</w:p>
          <w:p w:rsidR="003C504C" w:rsidRPr="008E34E3" w:rsidRDefault="003C504C" w:rsidP="000410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</w:rPr>
              <w:t xml:space="preserve">Námestie Maratónu mieru 1, 042 66 Košice </w:t>
            </w:r>
          </w:p>
        </w:tc>
      </w:tr>
      <w:tr w:rsidR="003C504C" w:rsidRPr="008E34E3" w:rsidTr="0004102F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C504C" w:rsidRPr="008E34E3" w:rsidRDefault="003C504C" w:rsidP="000410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4C" w:rsidRPr="008E34E3" w:rsidRDefault="003C504C" w:rsidP="0004102F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Dodávka technického vybavenia pre </w:t>
            </w:r>
            <w:proofErr w:type="spellStart"/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>KlimaPark</w:t>
            </w:r>
            <w:proofErr w:type="spellEnd"/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Kysak – centrum environmentálnej výchovy Kysak</w:t>
            </w:r>
          </w:p>
        </w:tc>
      </w:tr>
    </w:tbl>
    <w:p w:rsidR="003A55C6" w:rsidRDefault="003A55C6" w:rsidP="003A55C6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3A55C6" w:rsidRPr="009D3357" w:rsidRDefault="003A55C6" w:rsidP="003A55C6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>IDENTIFIKÁCIA UCHÁDZAČA/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</w:p>
    <w:p w:rsidR="003A55C6" w:rsidRPr="009D3357" w:rsidRDefault="003A55C6" w:rsidP="003A55C6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3A55C6" w:rsidRPr="009D3357" w:rsidTr="003C504C">
        <w:trPr>
          <w:cantSplit/>
          <w:trHeight w:val="510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3C504C">
        <w:trPr>
          <w:cantSplit/>
          <w:trHeight w:val="510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3C504C">
        <w:trPr>
          <w:cantSplit/>
          <w:trHeight w:val="510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3C504C">
        <w:trPr>
          <w:cantSplit/>
          <w:trHeight w:val="510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3A55C6" w:rsidRPr="009D3357" w:rsidRDefault="003C504C" w:rsidP="003C50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e-mail, telefón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3C504C">
        <w:trPr>
          <w:cantSplit/>
          <w:trHeight w:val="510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Právna forma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3C504C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3C504C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3C504C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3C504C">
        <w:trPr>
          <w:cantSplit/>
          <w:trHeight w:val="409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Zápis v registri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3C504C">
        <w:trPr>
          <w:cantSplit/>
          <w:trHeight w:val="401"/>
        </w:trPr>
        <w:tc>
          <w:tcPr>
            <w:tcW w:w="3934" w:type="dxa"/>
            <w:shd w:val="clear" w:color="auto" w:fill="F2F2F2" w:themeFill="background1" w:themeFillShade="F2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Pozícia v skupine dodávateľov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2"/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Líder skupiny dodávateľov/člen skupiny dodávateľov 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</w:p>
        </w:tc>
      </w:tr>
    </w:tbl>
    <w:p w:rsidR="003A55C6" w:rsidRPr="009D3357" w:rsidRDefault="003A55C6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A55C6" w:rsidRPr="009277D3" w:rsidRDefault="003A55C6" w:rsidP="003A55C6">
      <w:pPr>
        <w:keepNext/>
        <w:numPr>
          <w:ilvl w:val="3"/>
          <w:numId w:val="1"/>
        </w:numPr>
        <w:tabs>
          <w:tab w:val="left" w:pos="284"/>
        </w:tabs>
        <w:ind w:left="142" w:firstLine="0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IDENTIFIKÁCIA OSOBY,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KTOREJ SLUŽBY ALEBO PODKLADY PRI VYPRACOVANÍ PONUKY UCHÁDZAČ VYUŽIL, POKIAĽ NEVYPRACOVAL PONUKU SÁM </w:t>
      </w: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5043A">
        <w:rPr>
          <w:rFonts w:asciiTheme="minorHAnsi" w:hAnsiTheme="minorHAnsi" w:cstheme="minorHAnsi"/>
          <w:sz w:val="22"/>
          <w:szCs w:val="22"/>
        </w:rPr>
        <w:t>(</w:t>
      </w:r>
      <w:r w:rsidRPr="00780A4E">
        <w:rPr>
          <w:rFonts w:asciiTheme="minorHAnsi" w:hAnsiTheme="minorHAnsi" w:cstheme="minorHAnsi"/>
          <w:b/>
          <w:i/>
          <w:sz w:val="22"/>
          <w:szCs w:val="22"/>
        </w:rPr>
        <w:t>uchádzač vyplní iba v prípade, ak na vypracovanie ponuky použil služby inej osoby)</w:t>
      </w:r>
    </w:p>
    <w:p w:rsidR="003A55C6" w:rsidRDefault="003A55C6" w:rsidP="003A55C6">
      <w:pPr>
        <w:keepNext/>
        <w:tabs>
          <w:tab w:val="left" w:pos="284"/>
        </w:tabs>
        <w:rPr>
          <w:rFonts w:asciiTheme="minorHAnsi" w:hAnsiTheme="minorHAnsi" w:cstheme="minorHAnsi"/>
          <w:b/>
          <w:bCs/>
          <w:i/>
          <w:sz w:val="22"/>
          <w:szCs w:val="22"/>
        </w:rPr>
      </w:pP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3A55C6" w:rsidRPr="009D3357" w:rsidTr="003C504C">
        <w:trPr>
          <w:trHeight w:val="343"/>
        </w:trPr>
        <w:tc>
          <w:tcPr>
            <w:tcW w:w="3934" w:type="dxa"/>
            <w:shd w:val="clear" w:color="auto" w:fill="F2F2F2" w:themeFill="background1" w:themeFillShade="F2"/>
          </w:tcPr>
          <w:p w:rsidR="003A55C6" w:rsidRPr="009D3357" w:rsidRDefault="003A55C6" w:rsidP="00C67E19">
            <w:pPr>
              <w:ind w:right="1005"/>
              <w:rPr>
                <w:rFonts w:asciiTheme="minorHAnsi" w:hAnsiTheme="minorHAnsi" w:cstheme="minorHAnsi"/>
              </w:rPr>
            </w:pPr>
            <w:bookmarkStart w:id="0" w:name="_GoBack" w:colFirst="0" w:colLast="0"/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Meno a priezvisko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3C504C">
        <w:trPr>
          <w:trHeight w:val="263"/>
        </w:trPr>
        <w:tc>
          <w:tcPr>
            <w:tcW w:w="3934" w:type="dxa"/>
            <w:shd w:val="clear" w:color="auto" w:fill="F2F2F2" w:themeFill="background1" w:themeFillShade="F2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A52DA">
              <w:rPr>
                <w:rFonts w:asciiTheme="minorHAnsi" w:hAnsiTheme="minorHAnsi" w:cstheme="minorHAnsi"/>
                <w:sz w:val="22"/>
                <w:szCs w:val="22"/>
              </w:rPr>
              <w:t>a IČO ak bolo pridelené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3C504C">
        <w:trPr>
          <w:trHeight w:val="281"/>
        </w:trPr>
        <w:tc>
          <w:tcPr>
            <w:tcW w:w="3934" w:type="dxa"/>
            <w:shd w:val="clear" w:color="auto" w:fill="F2F2F2" w:themeFill="background1" w:themeFillShade="F2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DA52DA">
              <w:rPr>
                <w:rFonts w:asciiTheme="minorHAnsi" w:hAnsiTheme="minorHAnsi" w:cstheme="minorHAnsi"/>
                <w:sz w:val="22"/>
                <w:szCs w:val="22"/>
              </w:rPr>
              <w:t>Adresa pobytu, sídlo alebo miesto podnikania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3C504C">
        <w:trPr>
          <w:trHeight w:val="257"/>
        </w:trPr>
        <w:tc>
          <w:tcPr>
            <w:tcW w:w="3934" w:type="dxa"/>
            <w:shd w:val="clear" w:color="auto" w:fill="F2F2F2" w:themeFill="background1" w:themeFillShade="F2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Telefón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3C504C">
        <w:trPr>
          <w:trHeight w:val="397"/>
        </w:trPr>
        <w:tc>
          <w:tcPr>
            <w:tcW w:w="3934" w:type="dxa"/>
            <w:shd w:val="clear" w:color="auto" w:fill="F2F2F2" w:themeFill="background1" w:themeFillShade="F2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</w:tbl>
    <w:bookmarkEnd w:id="0"/>
    <w:p w:rsidR="003A55C6" w:rsidRPr="009D3357" w:rsidRDefault="003A55C6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 xml:space="preserve">       </w:t>
      </w:r>
    </w:p>
    <w:p w:rsidR="003A55C6" w:rsidRDefault="00ED19E7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V....................dňa...............</w:t>
      </w:r>
    </w:p>
    <w:p w:rsidR="003A55C6" w:rsidRDefault="003A55C6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A55C6" w:rsidRPr="009D3357" w:rsidRDefault="003A55C6" w:rsidP="003A55C6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D43FCF" w:rsidRDefault="003A55C6" w:rsidP="00ED19E7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sectPr w:rsidR="00D43FCF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76E" w:rsidRDefault="005E776E" w:rsidP="003A55C6">
      <w:r>
        <w:separator/>
      </w:r>
    </w:p>
  </w:endnote>
  <w:endnote w:type="continuationSeparator" w:id="0">
    <w:p w:rsidR="005E776E" w:rsidRDefault="005E776E" w:rsidP="003A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76E" w:rsidRDefault="005E776E" w:rsidP="003A55C6">
      <w:r>
        <w:separator/>
      </w:r>
    </w:p>
  </w:footnote>
  <w:footnote w:type="continuationSeparator" w:id="0">
    <w:p w:rsidR="005E776E" w:rsidRDefault="005E776E" w:rsidP="003A55C6">
      <w:r>
        <w:continuationSeparator/>
      </w:r>
    </w:p>
  </w:footnote>
  <w:footnote w:id="1">
    <w:p w:rsidR="003A55C6" w:rsidRDefault="003A55C6" w:rsidP="003A55C6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3A55C6" w:rsidRDefault="003A55C6" w:rsidP="003A55C6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0C26F8">
        <w:rPr>
          <w:rFonts w:ascii="Calibri Light" w:hAnsi="Calibri Light" w:cs="Calibri Light"/>
          <w:noProof/>
          <w:color w:val="FF0000"/>
        </w:rPr>
        <w:t>I</w:t>
      </w:r>
      <w:r w:rsidRPr="000C26F8">
        <w:rPr>
          <w:rFonts w:ascii="Calibri Light" w:hAnsi="Calibri Light" w:cs="Calibri Light"/>
          <w:b/>
          <w:noProof/>
          <w:color w:val="FF0000"/>
        </w:rPr>
        <w:t>dentifikácia uchádzača v prípade skupiny dodávateľov vyplní každý člen skupiny dodávateľov</w:t>
      </w:r>
      <w:r w:rsidRPr="000C26F8">
        <w:rPr>
          <w:rFonts w:ascii="Calibri Light" w:hAnsi="Calibri Light" w:cs="Calibri Light"/>
          <w:noProof/>
          <w:color w:val="FF0000"/>
        </w:rPr>
        <w:t xml:space="preserve"> </w:t>
      </w:r>
    </w:p>
  </w:footnote>
  <w:footnote w:id="3">
    <w:p w:rsidR="003A55C6" w:rsidRDefault="003A55C6" w:rsidP="003A55C6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5C6"/>
    <w:rsid w:val="000C58CA"/>
    <w:rsid w:val="00235EF2"/>
    <w:rsid w:val="002C52DB"/>
    <w:rsid w:val="003A55C6"/>
    <w:rsid w:val="003C504C"/>
    <w:rsid w:val="00491830"/>
    <w:rsid w:val="005E776E"/>
    <w:rsid w:val="006210CE"/>
    <w:rsid w:val="00626352"/>
    <w:rsid w:val="008C1B35"/>
    <w:rsid w:val="009B4ACE"/>
    <w:rsid w:val="00B53A2A"/>
    <w:rsid w:val="00C47C11"/>
    <w:rsid w:val="00D37C7A"/>
    <w:rsid w:val="00D4346A"/>
    <w:rsid w:val="00D43FCF"/>
    <w:rsid w:val="00ED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95E68"/>
  <w15:docId w15:val="{DD9BA1CA-BBDD-482C-8307-6EE80823D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55C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1"/>
    <w:uiPriority w:val="99"/>
    <w:semiHidden/>
    <w:rsid w:val="003A55C6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3A55C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3A55C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3A55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6</cp:revision>
  <dcterms:created xsi:type="dcterms:W3CDTF">2020-07-07T06:01:00Z</dcterms:created>
  <dcterms:modified xsi:type="dcterms:W3CDTF">2022-01-24T13:54:00Z</dcterms:modified>
</cp:coreProperties>
</file>